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3135" w:rsidRDefault="00113135">
      <w:pPr>
        <w:pBdr>
          <w:bottom w:val="single" w:sz="4" w:space="1" w:color="000000"/>
        </w:pBdr>
        <w:jc w:val="center"/>
        <w:rPr>
          <w:b/>
          <w:sz w:val="28"/>
        </w:rPr>
      </w:pPr>
    </w:p>
    <w:p w:rsidR="004C1C3B" w:rsidRPr="00417807" w:rsidRDefault="00113135">
      <w:pPr>
        <w:pBdr>
          <w:bottom w:val="single" w:sz="4" w:space="1" w:color="000000"/>
        </w:pBdr>
        <w:jc w:val="center"/>
        <w:rPr>
          <w:b/>
          <w:sz w:val="28"/>
          <w:szCs w:val="28"/>
          <w:u w:val="single"/>
        </w:rPr>
      </w:pPr>
      <w:r w:rsidRPr="00417807">
        <w:rPr>
          <w:b/>
          <w:sz w:val="28"/>
          <w:szCs w:val="28"/>
          <w:u w:val="single"/>
        </w:rPr>
        <w:t>Presentación del Estudio</w:t>
      </w:r>
    </w:p>
    <w:p w:rsidR="00113135" w:rsidRDefault="00113135">
      <w:pPr>
        <w:pBdr>
          <w:bottom w:val="single" w:sz="4" w:space="1" w:color="000000"/>
        </w:pBdr>
        <w:jc w:val="center"/>
        <w:rPr>
          <w:b/>
          <w:sz w:val="28"/>
          <w:szCs w:val="28"/>
        </w:rPr>
      </w:pPr>
    </w:p>
    <w:p w:rsidR="00113135" w:rsidRPr="00113135" w:rsidRDefault="00113135">
      <w:pPr>
        <w:pBdr>
          <w:bottom w:val="single" w:sz="4" w:space="1" w:color="000000"/>
        </w:pBdr>
        <w:jc w:val="center"/>
        <w:rPr>
          <w:b/>
          <w:sz w:val="28"/>
          <w:szCs w:val="28"/>
        </w:rPr>
      </w:pPr>
      <w:r w:rsidRPr="00113135">
        <w:rPr>
          <w:b/>
          <w:sz w:val="28"/>
          <w:szCs w:val="28"/>
        </w:rPr>
        <w:t xml:space="preserve">IMPACTO DEL COVID-19 EN LAS PERSONAS CON DISCAPACIDAD Y SUS FAMILIAS EN NAVARRA </w:t>
      </w:r>
    </w:p>
    <w:p w:rsidR="00113135" w:rsidRPr="00113135" w:rsidRDefault="00113135">
      <w:pPr>
        <w:pBdr>
          <w:bottom w:val="single" w:sz="4" w:space="1" w:color="000000"/>
        </w:pBdr>
        <w:jc w:val="center"/>
        <w:rPr>
          <w:b/>
          <w:sz w:val="28"/>
          <w:szCs w:val="28"/>
        </w:rPr>
      </w:pPr>
      <w:r w:rsidRPr="00113135">
        <w:rPr>
          <w:b/>
          <w:sz w:val="28"/>
          <w:szCs w:val="28"/>
        </w:rPr>
        <w:t>Derechos vulnerados de acuerdo con la Convención Internacional sobre los Derechos de las Personas con Discapacidad</w:t>
      </w:r>
    </w:p>
    <w:p w:rsidR="00113135" w:rsidRDefault="00113135">
      <w:pPr>
        <w:pBdr>
          <w:bottom w:val="single" w:sz="4" w:space="1" w:color="000000"/>
        </w:pBdr>
        <w:jc w:val="center"/>
        <w:rPr>
          <w:sz w:val="28"/>
          <w:szCs w:val="28"/>
        </w:rPr>
      </w:pPr>
    </w:p>
    <w:p w:rsidR="00113135" w:rsidRDefault="00113135">
      <w:pPr>
        <w:pBdr>
          <w:bottom w:val="single" w:sz="4" w:space="1" w:color="000000"/>
        </w:pBdr>
        <w:spacing w:before="57" w:after="57" w:line="360" w:lineRule="auto"/>
        <w:jc w:val="center"/>
        <w:rPr>
          <w:szCs w:val="24"/>
        </w:rPr>
      </w:pPr>
      <w:r>
        <w:rPr>
          <w:szCs w:val="24"/>
        </w:rPr>
        <w:t>Lunes, 21 de noviembre</w:t>
      </w:r>
      <w:r w:rsidR="00417807">
        <w:rPr>
          <w:szCs w:val="24"/>
        </w:rPr>
        <w:t xml:space="preserve"> </w:t>
      </w:r>
    </w:p>
    <w:p w:rsidR="00113135" w:rsidRDefault="00417807">
      <w:pPr>
        <w:pBdr>
          <w:bottom w:val="single" w:sz="4" w:space="1" w:color="000000"/>
        </w:pBdr>
        <w:spacing w:before="57" w:after="57" w:line="360" w:lineRule="auto"/>
        <w:jc w:val="center"/>
        <w:rPr>
          <w:szCs w:val="24"/>
        </w:rPr>
      </w:pPr>
      <w:r>
        <w:rPr>
          <w:szCs w:val="24"/>
        </w:rPr>
        <w:t xml:space="preserve">De </w:t>
      </w:r>
      <w:r w:rsidR="00113135">
        <w:rPr>
          <w:szCs w:val="24"/>
        </w:rPr>
        <w:t>17.00</w:t>
      </w:r>
      <w:r>
        <w:rPr>
          <w:szCs w:val="24"/>
        </w:rPr>
        <w:t xml:space="preserve"> a 1</w:t>
      </w:r>
      <w:r w:rsidR="00113135">
        <w:rPr>
          <w:szCs w:val="24"/>
        </w:rPr>
        <w:t>8</w:t>
      </w:r>
      <w:r>
        <w:rPr>
          <w:szCs w:val="24"/>
        </w:rPr>
        <w:t xml:space="preserve">:30 horas. </w:t>
      </w:r>
    </w:p>
    <w:p w:rsidR="004C1C3B" w:rsidRDefault="00113135">
      <w:pPr>
        <w:pBdr>
          <w:bottom w:val="single" w:sz="4" w:space="1" w:color="000000"/>
        </w:pBdr>
        <w:spacing w:before="57" w:after="57" w:line="360" w:lineRule="auto"/>
        <w:jc w:val="center"/>
        <w:rPr>
          <w:szCs w:val="24"/>
        </w:rPr>
      </w:pPr>
      <w:r>
        <w:rPr>
          <w:szCs w:val="24"/>
        </w:rPr>
        <w:t>Sala de Grados. Edificio Los Olivos. UPNA</w:t>
      </w:r>
    </w:p>
    <w:p w:rsidR="00113135" w:rsidRDefault="00113135">
      <w:pPr>
        <w:spacing w:before="57" w:after="57" w:line="360" w:lineRule="auto"/>
        <w:rPr>
          <w:b/>
          <w:bCs/>
        </w:rPr>
      </w:pPr>
    </w:p>
    <w:p w:rsidR="00113135" w:rsidRDefault="00113135">
      <w:pPr>
        <w:spacing w:before="57" w:after="57" w:line="360" w:lineRule="auto"/>
        <w:rPr>
          <w:b/>
          <w:bCs/>
        </w:rPr>
      </w:pPr>
      <w:r>
        <w:rPr>
          <w:b/>
          <w:bCs/>
        </w:rPr>
        <w:t>16:45h. Recepción de asistentes</w:t>
      </w:r>
    </w:p>
    <w:p w:rsidR="004C1C3B" w:rsidRDefault="00113135">
      <w:pPr>
        <w:spacing w:before="57" w:after="57" w:line="360" w:lineRule="auto"/>
      </w:pPr>
      <w:r>
        <w:rPr>
          <w:b/>
          <w:bCs/>
        </w:rPr>
        <w:t>17</w:t>
      </w:r>
      <w:r w:rsidR="00417807">
        <w:rPr>
          <w:b/>
          <w:bCs/>
        </w:rPr>
        <w:t>:00h.</w:t>
      </w:r>
      <w:r w:rsidR="00417807">
        <w:t xml:space="preserve"> </w:t>
      </w:r>
      <w:r>
        <w:rPr>
          <w:b/>
          <w:bCs/>
        </w:rPr>
        <w:t>Apertura de la jornada</w:t>
      </w:r>
      <w:r w:rsidR="00417807">
        <w:rPr>
          <w:b/>
          <w:bCs/>
        </w:rPr>
        <w:t>.</w:t>
      </w:r>
    </w:p>
    <w:p w:rsidR="00113135" w:rsidRDefault="00113135" w:rsidP="00113135">
      <w:pPr>
        <w:numPr>
          <w:ilvl w:val="0"/>
          <w:numId w:val="1"/>
        </w:numPr>
        <w:spacing w:before="57" w:after="57" w:line="360" w:lineRule="auto"/>
      </w:pPr>
      <w:r>
        <w:t>Mª Carmen Maeztu Villafranca, Consejera de Derechos Sociales.</w:t>
      </w:r>
    </w:p>
    <w:p w:rsidR="00461E41" w:rsidRDefault="00461E41" w:rsidP="00113135">
      <w:pPr>
        <w:numPr>
          <w:ilvl w:val="0"/>
          <w:numId w:val="1"/>
        </w:numPr>
        <w:spacing w:before="57" w:after="57" w:line="360" w:lineRule="auto"/>
      </w:pPr>
      <w:r>
        <w:t>Carlos Alonso, miembro de la Asociación Universidad y Discapacidad</w:t>
      </w:r>
    </w:p>
    <w:p w:rsidR="004C1C3B" w:rsidRDefault="00417807">
      <w:pPr>
        <w:numPr>
          <w:ilvl w:val="0"/>
          <w:numId w:val="1"/>
        </w:numPr>
        <w:spacing w:before="57" w:after="57" w:line="360" w:lineRule="auto"/>
      </w:pPr>
      <w:r>
        <w:t>Mariluz Sanz Escudero, Presidenta de CERMIN.</w:t>
      </w:r>
    </w:p>
    <w:p w:rsidR="004C1C3B" w:rsidRDefault="00113135">
      <w:pPr>
        <w:spacing w:before="57" w:after="57" w:line="360" w:lineRule="auto"/>
      </w:pPr>
      <w:r>
        <w:rPr>
          <w:b/>
          <w:bCs/>
        </w:rPr>
        <w:t>17</w:t>
      </w:r>
      <w:r w:rsidR="00417807">
        <w:rPr>
          <w:b/>
          <w:bCs/>
        </w:rPr>
        <w:t>:1</w:t>
      </w:r>
      <w:r>
        <w:rPr>
          <w:b/>
          <w:bCs/>
        </w:rPr>
        <w:t>5</w:t>
      </w:r>
      <w:r w:rsidR="00417807">
        <w:rPr>
          <w:b/>
          <w:bCs/>
        </w:rPr>
        <w:t>h.</w:t>
      </w:r>
      <w:r w:rsidR="00417807">
        <w:t xml:space="preserve"> </w:t>
      </w:r>
      <w:r w:rsidR="00417807">
        <w:rPr>
          <w:b/>
          <w:bCs/>
        </w:rPr>
        <w:t>P</w:t>
      </w:r>
      <w:r>
        <w:rPr>
          <w:b/>
          <w:bCs/>
        </w:rPr>
        <w:t xml:space="preserve">resentación del Estudio. </w:t>
      </w:r>
      <w:r w:rsidRPr="00113135">
        <w:rPr>
          <w:bCs/>
          <w:i/>
        </w:rPr>
        <w:t>Impacto del Covid-19 en las personas con discapacidad y sus familias en Navarra. Derechos vulnerados de acuerdo a la Convención Internacional sobre los Derechos de las Personas con Discapacidad.</w:t>
      </w:r>
      <w:r>
        <w:rPr>
          <w:b/>
          <w:bCs/>
        </w:rPr>
        <w:t xml:space="preserve"> </w:t>
      </w:r>
    </w:p>
    <w:p w:rsidR="004C1C3B" w:rsidRDefault="00113135">
      <w:pPr>
        <w:numPr>
          <w:ilvl w:val="0"/>
          <w:numId w:val="2"/>
        </w:numPr>
        <w:spacing w:before="57" w:after="57" w:line="360" w:lineRule="auto"/>
      </w:pPr>
      <w:r>
        <w:t xml:space="preserve">Mikel </w:t>
      </w:r>
      <w:proofErr w:type="spellStart"/>
      <w:r>
        <w:t>Lizarraga</w:t>
      </w:r>
      <w:proofErr w:type="spellEnd"/>
      <w:r>
        <w:t xml:space="preserve"> Rada</w:t>
      </w:r>
      <w:r w:rsidR="00417807">
        <w:t xml:space="preserve">, </w:t>
      </w:r>
      <w:r>
        <w:t xml:space="preserve">Profesor e Investigador de la UPNA en el Departamento de Derecho. </w:t>
      </w:r>
    </w:p>
    <w:p w:rsidR="004C1C3B" w:rsidRDefault="00113135">
      <w:pPr>
        <w:spacing w:before="57" w:after="57" w:line="360" w:lineRule="auto"/>
        <w:rPr>
          <w:b/>
        </w:rPr>
      </w:pPr>
      <w:r>
        <w:rPr>
          <w:b/>
          <w:bCs/>
        </w:rPr>
        <w:t>17:45</w:t>
      </w:r>
      <w:r w:rsidR="00417807">
        <w:rPr>
          <w:b/>
          <w:bCs/>
        </w:rPr>
        <w:t>h</w:t>
      </w:r>
      <w:r w:rsidR="00417807">
        <w:t xml:space="preserve">. </w:t>
      </w:r>
      <w:r>
        <w:rPr>
          <w:b/>
        </w:rPr>
        <w:t>Mesa de experiencias</w:t>
      </w:r>
    </w:p>
    <w:p w:rsidR="004B061A" w:rsidRDefault="004B061A" w:rsidP="004B061A">
      <w:pPr>
        <w:pStyle w:val="Prrafodelista"/>
        <w:numPr>
          <w:ilvl w:val="0"/>
          <w:numId w:val="10"/>
        </w:numPr>
        <w:spacing w:before="57" w:after="57" w:line="360" w:lineRule="auto"/>
        <w:rPr>
          <w:b/>
          <w:bCs/>
        </w:rPr>
      </w:pPr>
      <w:r>
        <w:rPr>
          <w:b/>
          <w:bCs/>
        </w:rPr>
        <w:t>Marta Sanz Azcona. Trabajadora Social de ADACEN</w:t>
      </w:r>
    </w:p>
    <w:p w:rsidR="004B061A" w:rsidRDefault="004B061A" w:rsidP="004B061A">
      <w:pPr>
        <w:pStyle w:val="Prrafodelista"/>
        <w:numPr>
          <w:ilvl w:val="0"/>
          <w:numId w:val="10"/>
        </w:numPr>
        <w:spacing w:before="57" w:after="57" w:line="360" w:lineRule="auto"/>
        <w:rPr>
          <w:b/>
          <w:bCs/>
        </w:rPr>
      </w:pPr>
      <w:r>
        <w:rPr>
          <w:b/>
          <w:bCs/>
        </w:rPr>
        <w:t>Pilar Armendariz Murillo. ASPACE</w:t>
      </w:r>
      <w:bookmarkStart w:id="0" w:name="_GoBack"/>
      <w:bookmarkEnd w:id="0"/>
    </w:p>
    <w:p w:rsidR="004B061A" w:rsidRPr="004B061A" w:rsidRDefault="004B061A" w:rsidP="004B061A">
      <w:pPr>
        <w:pStyle w:val="Prrafodelista"/>
        <w:numPr>
          <w:ilvl w:val="0"/>
          <w:numId w:val="10"/>
        </w:numPr>
        <w:spacing w:before="57" w:after="57" w:line="360" w:lineRule="auto"/>
        <w:rPr>
          <w:b/>
          <w:bCs/>
        </w:rPr>
      </w:pPr>
      <w:r>
        <w:rPr>
          <w:b/>
          <w:bCs/>
        </w:rPr>
        <w:t>Rebeca Ballesta Echarte. EUNATE</w:t>
      </w:r>
    </w:p>
    <w:p w:rsidR="004C1C3B" w:rsidRDefault="00113135">
      <w:pPr>
        <w:spacing w:before="57" w:after="57" w:line="360" w:lineRule="auto"/>
      </w:pPr>
      <w:r>
        <w:rPr>
          <w:b/>
          <w:bCs/>
        </w:rPr>
        <w:t>18</w:t>
      </w:r>
      <w:r w:rsidR="00417807">
        <w:rPr>
          <w:b/>
          <w:bCs/>
        </w:rPr>
        <w:t>:</w:t>
      </w:r>
      <w:r>
        <w:rPr>
          <w:b/>
          <w:bCs/>
        </w:rPr>
        <w:t>15</w:t>
      </w:r>
      <w:r w:rsidR="00417807">
        <w:rPr>
          <w:b/>
          <w:bCs/>
        </w:rPr>
        <w:t>h</w:t>
      </w:r>
      <w:r w:rsidR="00417807">
        <w:t>.</w:t>
      </w:r>
      <w:r w:rsidR="00417807">
        <w:rPr>
          <w:b/>
          <w:bCs/>
        </w:rPr>
        <w:t xml:space="preserve"> Cierre</w:t>
      </w:r>
      <w:r>
        <w:rPr>
          <w:b/>
          <w:bCs/>
        </w:rPr>
        <w:t xml:space="preserve"> de la jornada</w:t>
      </w:r>
      <w:r w:rsidR="00417807">
        <w:rPr>
          <w:rFonts w:cs="Arial"/>
          <w:b/>
          <w:bCs/>
          <w:szCs w:val="24"/>
        </w:rPr>
        <w:t>.</w:t>
      </w:r>
    </w:p>
    <w:p w:rsidR="00113135" w:rsidRPr="00113135" w:rsidRDefault="00863103">
      <w:pPr>
        <w:pStyle w:val="Prrafodelista"/>
        <w:numPr>
          <w:ilvl w:val="0"/>
          <w:numId w:val="7"/>
        </w:numPr>
        <w:spacing w:before="57" w:after="57" w:line="360" w:lineRule="auto"/>
        <w:contextualSpacing w:val="0"/>
      </w:pPr>
      <w:r>
        <w:rPr>
          <w:rFonts w:ascii="Arial" w:hAnsi="Arial" w:cs="Arial"/>
          <w:sz w:val="24"/>
          <w:szCs w:val="24"/>
        </w:rPr>
        <w:lastRenderedPageBreak/>
        <w:t xml:space="preserve">Ana Ollo Hualde. Consejera de Relaciones Ciudadanas. </w:t>
      </w:r>
    </w:p>
    <w:p w:rsidR="004C1C3B" w:rsidRDefault="00113135" w:rsidP="00461E41">
      <w:pPr>
        <w:pStyle w:val="Prrafodelista"/>
        <w:numPr>
          <w:ilvl w:val="0"/>
          <w:numId w:val="7"/>
        </w:numPr>
        <w:spacing w:before="57" w:after="57" w:line="360" w:lineRule="auto"/>
        <w:contextualSpacing w:val="0"/>
      </w:pPr>
      <w:r>
        <w:rPr>
          <w:rFonts w:ascii="Arial" w:hAnsi="Arial" w:cs="Arial"/>
          <w:sz w:val="24"/>
          <w:szCs w:val="24"/>
        </w:rPr>
        <w:t xml:space="preserve">Mariluz Sanz Escudero. Presidenta de CERMIN. </w:t>
      </w:r>
    </w:p>
    <w:sectPr w:rsidR="004C1C3B">
      <w:headerReference w:type="default" r:id="rId8"/>
      <w:footerReference w:type="default" r:id="rId9"/>
      <w:pgSz w:w="11906" w:h="16838"/>
      <w:pgMar w:top="1417" w:right="1701" w:bottom="1976" w:left="1701" w:header="708" w:footer="141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007" w:rsidRDefault="00417807">
      <w:pPr>
        <w:spacing w:after="0" w:line="240" w:lineRule="auto"/>
      </w:pPr>
      <w:r>
        <w:separator/>
      </w:r>
    </w:p>
  </w:endnote>
  <w:endnote w:type="continuationSeparator" w:id="0">
    <w:p w:rsidR="00963007" w:rsidRDefault="00417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C3B" w:rsidRDefault="00626BCA" w:rsidP="00113135">
    <w:pPr>
      <w:pStyle w:val="Piedepgina"/>
      <w:ind w:left="-284"/>
    </w:pPr>
    <w:r>
      <w:rPr>
        <w:noProof/>
      </w:rPr>
      <w:drawing>
        <wp:anchor distT="0" distB="0" distL="0" distR="0" simplePos="0" relativeHeight="251657216" behindDoc="0" locked="0" layoutInCell="0" allowOverlap="1">
          <wp:simplePos x="0" y="0"/>
          <wp:positionH relativeFrom="column">
            <wp:posOffset>-231140</wp:posOffset>
          </wp:positionH>
          <wp:positionV relativeFrom="paragraph">
            <wp:posOffset>247650</wp:posOffset>
          </wp:positionV>
          <wp:extent cx="2453005" cy="580390"/>
          <wp:effectExtent l="0" t="0" r="0" b="0"/>
          <wp:wrapSquare wrapText="largest"/>
          <wp:docPr id="2" name="Imagen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53005" cy="580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3135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3787775</wp:posOffset>
          </wp:positionH>
          <wp:positionV relativeFrom="paragraph">
            <wp:posOffset>304800</wp:posOffset>
          </wp:positionV>
          <wp:extent cx="1232931" cy="647700"/>
          <wp:effectExtent l="0" t="0" r="0" b="0"/>
          <wp:wrapNone/>
          <wp:docPr id="3" name="Imagen 3" descr="File:Lgotipo UPNA.png - Wikimedia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Lgotipo UPNA.png - Wikimedia Commo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931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1"/>
        <w:szCs w:val="21"/>
      </w:rPr>
      <w:t xml:space="preserve">            </w:t>
    </w:r>
    <w:r w:rsidR="00417807">
      <w:rPr>
        <w:sz w:val="21"/>
        <w:szCs w:val="21"/>
      </w:rPr>
      <w:t xml:space="preserve">             </w:t>
    </w:r>
    <w:r w:rsidR="00113135">
      <w:rPr>
        <w:sz w:val="21"/>
        <w:szCs w:val="21"/>
      </w:rPr>
      <w:t>Financia</w:t>
    </w:r>
    <w:r w:rsidR="00113135">
      <w:tab/>
      <w:t xml:space="preserve">                                                                   </w:t>
    </w:r>
    <w:r w:rsidR="00113135" w:rsidRPr="00113135">
      <w:rPr>
        <w:sz w:val="21"/>
        <w:szCs w:val="21"/>
      </w:rPr>
      <w:t>Colabora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007" w:rsidRDefault="00417807">
      <w:pPr>
        <w:spacing w:after="0" w:line="240" w:lineRule="auto"/>
      </w:pPr>
      <w:r>
        <w:separator/>
      </w:r>
    </w:p>
  </w:footnote>
  <w:footnote w:type="continuationSeparator" w:id="0">
    <w:p w:rsidR="00963007" w:rsidRDefault="00417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C3B" w:rsidRDefault="00417807">
    <w:pPr>
      <w:pStyle w:val="Encabezado"/>
      <w:jc w:val="center"/>
    </w:pPr>
    <w:r>
      <w:rPr>
        <w:noProof/>
      </w:rPr>
      <w:drawing>
        <wp:inline distT="0" distB="0" distL="0" distR="0">
          <wp:extent cx="2181860" cy="624205"/>
          <wp:effectExtent l="0" t="0" r="0" b="0"/>
          <wp:docPr id="1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1860" cy="624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C3B" w:rsidRDefault="004C1C3B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D2773"/>
    <w:multiLevelType w:val="multilevel"/>
    <w:tmpl w:val="516E5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197094F"/>
    <w:multiLevelType w:val="multilevel"/>
    <w:tmpl w:val="B9BAA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F8858DF"/>
    <w:multiLevelType w:val="multilevel"/>
    <w:tmpl w:val="34B0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3CE27054"/>
    <w:multiLevelType w:val="multilevel"/>
    <w:tmpl w:val="457E4F8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64F0F05"/>
    <w:multiLevelType w:val="multilevel"/>
    <w:tmpl w:val="D136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4D741228"/>
    <w:multiLevelType w:val="multilevel"/>
    <w:tmpl w:val="832E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57C9036B"/>
    <w:multiLevelType w:val="multilevel"/>
    <w:tmpl w:val="B6985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675F7244"/>
    <w:multiLevelType w:val="multilevel"/>
    <w:tmpl w:val="B74C6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6A643AFA"/>
    <w:multiLevelType w:val="multilevel"/>
    <w:tmpl w:val="AEB4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72130C5C"/>
    <w:multiLevelType w:val="hybridMultilevel"/>
    <w:tmpl w:val="0E36AB72"/>
    <w:lvl w:ilvl="0" w:tplc="252A10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C3B"/>
    <w:rsid w:val="00113135"/>
    <w:rsid w:val="00417807"/>
    <w:rsid w:val="00461E41"/>
    <w:rsid w:val="004B061A"/>
    <w:rsid w:val="004C1C3B"/>
    <w:rsid w:val="00626BCA"/>
    <w:rsid w:val="00863103"/>
    <w:rsid w:val="0096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35ABFF"/>
  <w15:docId w15:val="{E74FC45C-1DCD-471C-89C7-E3D2746CE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5028"/>
    <w:pPr>
      <w:spacing w:after="113" w:line="259" w:lineRule="auto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2D55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887148"/>
    <w:rPr>
      <w:rFonts w:ascii="Arial" w:hAnsi="Arial"/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87148"/>
    <w:rPr>
      <w:rFonts w:ascii="Arial" w:hAnsi="Arial"/>
      <w:sz w:val="24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Smbolosdenumeracin">
    <w:name w:val="Símbolos de numeración"/>
    <w:qFormat/>
  </w:style>
  <w:style w:type="character" w:customStyle="1" w:styleId="Ttulo1Car">
    <w:name w:val="Título 1 Car"/>
    <w:basedOn w:val="Fuentedeprrafopredeter"/>
    <w:link w:val="Ttulo1"/>
    <w:uiPriority w:val="9"/>
    <w:qFormat/>
    <w:rsid w:val="002D55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87148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887148"/>
    <w:pPr>
      <w:tabs>
        <w:tab w:val="center" w:pos="4252"/>
        <w:tab w:val="right" w:pos="8504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87148"/>
    <w:pPr>
      <w:spacing w:after="160"/>
      <w:ind w:left="720"/>
      <w:contextualSpacing/>
    </w:pPr>
    <w:rPr>
      <w:rFonts w:asciiTheme="minorHAnsi" w:hAnsiTheme="minorHAnsi"/>
      <w:sz w:val="22"/>
    </w:rPr>
  </w:style>
  <w:style w:type="table" w:styleId="Tablaconcuadrcula">
    <w:name w:val="Table Grid"/>
    <w:basedOn w:val="Tablanormal"/>
    <w:uiPriority w:val="39"/>
    <w:rsid w:val="00BD08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EEE15-F7E5-46B8-96F8-92E062E0B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dc:description/>
  <cp:lastModifiedBy>T450</cp:lastModifiedBy>
  <cp:revision>6</cp:revision>
  <dcterms:created xsi:type="dcterms:W3CDTF">2022-11-16T07:27:00Z</dcterms:created>
  <dcterms:modified xsi:type="dcterms:W3CDTF">2022-11-21T07:38:00Z</dcterms:modified>
  <dc:language>es-ES</dc:language>
</cp:coreProperties>
</file>